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36F586" w14:textId="77777777" w:rsidR="00E37514" w:rsidRPr="00763FE7" w:rsidRDefault="00E37514" w:rsidP="00E37514">
      <w:pPr>
        <w:spacing w:before="120" w:after="120" w:line="80" w:lineRule="atLeast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Согласие на обработку персональных данных пользователя</w:t>
      </w:r>
    </w:p>
    <w:p w14:paraId="5E75EFE4" w14:textId="28B2E6E9" w:rsidR="00E37514" w:rsidRDefault="00E37514" w:rsidP="00E375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Настоящим П</w:t>
      </w:r>
      <w:r w:rsidRPr="00763FE7">
        <w:rPr>
          <w:rFonts w:ascii="Times New Roman" w:hAnsi="Times New Roman"/>
          <w:sz w:val="24"/>
          <w:szCs w:val="24"/>
        </w:rPr>
        <w:t xml:space="preserve">ользователь, действуя свободно, своей волей и в своем интересе, дает </w:t>
      </w:r>
      <w:r>
        <w:rPr>
          <w:rFonts w:ascii="Times New Roman" w:hAnsi="Times New Roman"/>
          <w:sz w:val="24"/>
          <w:szCs w:val="24"/>
        </w:rPr>
        <w:t>ИП Гончар Арине</w:t>
      </w:r>
      <w:r w:rsidRPr="00632C02">
        <w:rPr>
          <w:rFonts w:ascii="Times New Roman" w:hAnsi="Times New Roman"/>
          <w:sz w:val="24"/>
          <w:szCs w:val="24"/>
        </w:rPr>
        <w:t xml:space="preserve"> Сергеевн</w:t>
      </w:r>
      <w:r>
        <w:rPr>
          <w:rFonts w:ascii="Times New Roman" w:hAnsi="Times New Roman"/>
          <w:sz w:val="24"/>
          <w:szCs w:val="24"/>
        </w:rPr>
        <w:t>е</w:t>
      </w:r>
      <w:r w:rsidRPr="00632C02">
        <w:rPr>
          <w:rFonts w:ascii="Times New Roman" w:hAnsi="Times New Roman"/>
          <w:sz w:val="24"/>
          <w:szCs w:val="24"/>
        </w:rPr>
        <w:t xml:space="preserve"> ИНН 366223804852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2C02">
        <w:rPr>
          <w:rFonts w:ascii="Times New Roman" w:hAnsi="Times New Roman"/>
          <w:sz w:val="24"/>
          <w:szCs w:val="24"/>
        </w:rPr>
        <w:t>ОГРН</w:t>
      </w:r>
      <w:r>
        <w:rPr>
          <w:rFonts w:ascii="Times New Roman" w:hAnsi="Times New Roman"/>
          <w:sz w:val="24"/>
          <w:szCs w:val="24"/>
        </w:rPr>
        <w:t>ИП</w:t>
      </w:r>
      <w:r w:rsidRPr="00632C02">
        <w:rPr>
          <w:rFonts w:ascii="Times New Roman" w:hAnsi="Times New Roman"/>
          <w:sz w:val="24"/>
          <w:szCs w:val="24"/>
        </w:rPr>
        <w:t xml:space="preserve"> 315366800023038</w:t>
      </w:r>
      <w:r w:rsidRPr="00763FE7">
        <w:rPr>
          <w:rFonts w:ascii="Times New Roman" w:hAnsi="Times New Roman"/>
          <w:sz w:val="24"/>
          <w:szCs w:val="24"/>
        </w:rPr>
        <w:t>, юридический адрес</w:t>
      </w:r>
      <w:r w:rsidR="00B36AA5">
        <w:rPr>
          <w:rFonts w:ascii="Times New Roman" w:hAnsi="Times New Roman"/>
          <w:sz w:val="24"/>
          <w:szCs w:val="24"/>
        </w:rPr>
        <w:t xml:space="preserve">: </w:t>
      </w:r>
      <w:r w:rsidR="00B36AA5" w:rsidRPr="005B46CB">
        <w:rPr>
          <w:rFonts w:ascii="Times New Roman" w:eastAsia="Times New Roman" w:hAnsi="Times New Roman"/>
          <w:color w:val="4D4D4D"/>
          <w:sz w:val="24"/>
          <w:szCs w:val="30"/>
          <w:lang w:eastAsia="ru-RU"/>
        </w:rPr>
        <w:t xml:space="preserve">394005, </w:t>
      </w:r>
      <w:r w:rsidR="00B36AA5">
        <w:rPr>
          <w:rFonts w:ascii="Times New Roman" w:eastAsia="Times New Roman" w:hAnsi="Times New Roman"/>
          <w:color w:val="4D4D4D"/>
          <w:sz w:val="24"/>
          <w:szCs w:val="30"/>
          <w:lang w:eastAsia="ru-RU"/>
        </w:rPr>
        <w:t>г. Воронеж, ул. Владимира Невского, д. 399, кв. 93</w:t>
      </w:r>
      <w:r w:rsidRPr="00763FE7">
        <w:rPr>
          <w:rFonts w:ascii="Times New Roman" w:hAnsi="Times New Roman"/>
          <w:sz w:val="24"/>
          <w:szCs w:val="24"/>
        </w:rPr>
        <w:t xml:space="preserve"> (далее </w:t>
      </w:r>
      <w:r>
        <w:rPr>
          <w:rFonts w:ascii="Times New Roman" w:hAnsi="Times New Roman"/>
          <w:sz w:val="24"/>
          <w:szCs w:val="24"/>
        </w:rPr>
        <w:t>–</w:t>
      </w:r>
      <w:r w:rsidRPr="00763F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763FE7">
        <w:rPr>
          <w:rFonts w:ascii="Times New Roman" w:hAnsi="Times New Roman"/>
          <w:sz w:val="24"/>
          <w:szCs w:val="24"/>
        </w:rPr>
        <w:t>Оператор</w:t>
      </w:r>
      <w:r>
        <w:rPr>
          <w:rFonts w:ascii="Times New Roman" w:hAnsi="Times New Roman"/>
          <w:sz w:val="24"/>
          <w:szCs w:val="24"/>
        </w:rPr>
        <w:t>») согласие на обработку персональных данных, как без использования средств автоматизации, так и с их использованием.</w:t>
      </w:r>
    </w:p>
    <w:p w14:paraId="6D80F257" w14:textId="77777777" w:rsidR="00E37514" w:rsidRDefault="00E37514" w:rsidP="00E375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DDDEC2" w14:textId="77777777" w:rsidR="00E37514" w:rsidRDefault="00E37514" w:rsidP="00E375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Согласие дается на обработку следующих персональных данных Пользователя:</w:t>
      </w:r>
    </w:p>
    <w:p w14:paraId="08B7625D" w14:textId="77777777" w:rsidR="00E37514" w:rsidRPr="007331FE" w:rsidRDefault="00E37514" w:rsidP="00E375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1FE">
        <w:rPr>
          <w:rFonts w:ascii="Times New Roman" w:hAnsi="Times New Roman"/>
          <w:sz w:val="24"/>
          <w:szCs w:val="24"/>
        </w:rPr>
        <w:t>•</w:t>
      </w:r>
      <w:r w:rsidRPr="007331FE">
        <w:rPr>
          <w:rFonts w:ascii="Times New Roman" w:hAnsi="Times New Roman"/>
          <w:sz w:val="24"/>
          <w:szCs w:val="24"/>
        </w:rPr>
        <w:tab/>
        <w:t>фамилия, имя, отчество;</w:t>
      </w:r>
    </w:p>
    <w:p w14:paraId="7E4551DD" w14:textId="77777777" w:rsidR="00E37514" w:rsidRPr="007331FE" w:rsidRDefault="00E37514" w:rsidP="00E375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1FE">
        <w:rPr>
          <w:rFonts w:ascii="Times New Roman" w:hAnsi="Times New Roman"/>
          <w:sz w:val="24"/>
          <w:szCs w:val="24"/>
        </w:rPr>
        <w:t>•</w:t>
      </w:r>
      <w:r w:rsidRPr="007331FE">
        <w:rPr>
          <w:rFonts w:ascii="Times New Roman" w:hAnsi="Times New Roman"/>
          <w:sz w:val="24"/>
          <w:szCs w:val="24"/>
        </w:rPr>
        <w:tab/>
        <w:t>адрес электронной почты;</w:t>
      </w:r>
    </w:p>
    <w:p w14:paraId="44628172" w14:textId="77777777" w:rsidR="00E37514" w:rsidRPr="007331FE" w:rsidRDefault="00E37514" w:rsidP="00E375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1FE">
        <w:rPr>
          <w:rFonts w:ascii="Times New Roman" w:hAnsi="Times New Roman"/>
          <w:sz w:val="24"/>
          <w:szCs w:val="24"/>
        </w:rPr>
        <w:t>•</w:t>
      </w:r>
      <w:r w:rsidRPr="007331FE">
        <w:rPr>
          <w:rFonts w:ascii="Times New Roman" w:hAnsi="Times New Roman"/>
          <w:sz w:val="24"/>
          <w:szCs w:val="24"/>
        </w:rPr>
        <w:tab/>
        <w:t>контактный телефон;</w:t>
      </w:r>
    </w:p>
    <w:p w14:paraId="120CDD7D" w14:textId="77777777" w:rsidR="00E37514" w:rsidRPr="007331FE" w:rsidRDefault="00E37514" w:rsidP="00E375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1FE">
        <w:rPr>
          <w:rFonts w:ascii="Times New Roman" w:hAnsi="Times New Roman"/>
          <w:sz w:val="24"/>
          <w:szCs w:val="24"/>
        </w:rPr>
        <w:t>•</w:t>
      </w:r>
      <w:r w:rsidRPr="007331FE">
        <w:rPr>
          <w:rFonts w:ascii="Times New Roman" w:hAnsi="Times New Roman"/>
          <w:sz w:val="24"/>
          <w:szCs w:val="24"/>
        </w:rPr>
        <w:tab/>
        <w:t>никнейм Пользователя (если применимо);</w:t>
      </w:r>
    </w:p>
    <w:p w14:paraId="1299CD8B" w14:textId="77777777" w:rsidR="00E37514" w:rsidRPr="007331FE" w:rsidRDefault="00E37514" w:rsidP="00E375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1FE">
        <w:rPr>
          <w:rFonts w:ascii="Times New Roman" w:hAnsi="Times New Roman"/>
          <w:sz w:val="24"/>
          <w:szCs w:val="24"/>
        </w:rPr>
        <w:t>•</w:t>
      </w:r>
      <w:r w:rsidRPr="007331FE">
        <w:rPr>
          <w:rFonts w:ascii="Times New Roman" w:hAnsi="Times New Roman"/>
          <w:sz w:val="24"/>
          <w:szCs w:val="24"/>
        </w:rPr>
        <w:tab/>
        <w:t>фото профиля (если применимо);</w:t>
      </w:r>
    </w:p>
    <w:p w14:paraId="316F0BC3" w14:textId="77777777" w:rsidR="00E37514" w:rsidRDefault="00E37514" w:rsidP="00E375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1FE">
        <w:rPr>
          <w:rFonts w:ascii="Times New Roman" w:hAnsi="Times New Roman"/>
          <w:sz w:val="24"/>
          <w:szCs w:val="24"/>
        </w:rPr>
        <w:t>•</w:t>
      </w:r>
      <w:r w:rsidRPr="007331FE">
        <w:rPr>
          <w:rFonts w:ascii="Times New Roman" w:hAnsi="Times New Roman"/>
          <w:sz w:val="24"/>
          <w:szCs w:val="24"/>
        </w:rPr>
        <w:tab/>
        <w:t>иные сведения, которые субъект персональных данных самостоятельно указывает в обращении.</w:t>
      </w:r>
    </w:p>
    <w:p w14:paraId="0C230F82" w14:textId="77777777" w:rsidR="00E37514" w:rsidRPr="00763FE7" w:rsidRDefault="00E37514" w:rsidP="00E37514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63FE7">
        <w:rPr>
          <w:rFonts w:ascii="Times New Roman" w:hAnsi="Times New Roman"/>
          <w:sz w:val="24"/>
          <w:szCs w:val="24"/>
        </w:rPr>
        <w:t>Под обработкой понимаются любые действия с персональными данными пользователя, необходимые для осуществления рассылки рекламы и других сообщений информационного характера, включая сбор, запись, систематизацию, накопление, хранение, уточнение (обновление, изменение), извлечение, использование, блокирование, удаление, уничтожение персональных данных, а также передачу (предоставление, доступ).</w:t>
      </w:r>
    </w:p>
    <w:p w14:paraId="3816B5A2" w14:textId="77777777" w:rsidR="00E37514" w:rsidRDefault="00E37514" w:rsidP="00E375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42E5A9" w14:textId="77777777" w:rsidR="00E37514" w:rsidRDefault="00E37514" w:rsidP="00E375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 обработки персональных данных: </w:t>
      </w:r>
    </w:p>
    <w:p w14:paraId="53716E1E" w14:textId="77777777" w:rsidR="00E37514" w:rsidRPr="007331FE" w:rsidRDefault="00E37514" w:rsidP="00E375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1FE">
        <w:rPr>
          <w:rFonts w:ascii="Times New Roman" w:hAnsi="Times New Roman"/>
          <w:sz w:val="24"/>
          <w:szCs w:val="24"/>
        </w:rPr>
        <w:t>•</w:t>
      </w:r>
      <w:r w:rsidRPr="007331F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о</w:t>
      </w:r>
      <w:r w:rsidRPr="007331FE">
        <w:rPr>
          <w:rFonts w:ascii="Times New Roman" w:hAnsi="Times New Roman"/>
          <w:sz w:val="24"/>
          <w:szCs w:val="24"/>
        </w:rPr>
        <w:t>существление эффективной коммуникации и оперативной поддержки Пользователей посредством онлайн-чата, обратного звонка (в том числе через мессенджеры), электронной почты и мессенджеров для решения вопросов, связанных с использованием сайта, заказом услуг и другими вопросами, относящимися к компетенции Оператора</w:t>
      </w:r>
      <w:r>
        <w:rPr>
          <w:rFonts w:ascii="Times New Roman" w:hAnsi="Times New Roman"/>
          <w:sz w:val="24"/>
          <w:szCs w:val="24"/>
        </w:rPr>
        <w:t>.</w:t>
      </w:r>
    </w:p>
    <w:p w14:paraId="419A5A0D" w14:textId="77777777" w:rsidR="00E37514" w:rsidRPr="00763FE7" w:rsidRDefault="00E37514" w:rsidP="00E37514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Акцептом (принятием) условий настоящего Согласия является маркировка соответствующего чек-бокса рядом с текстом «</w:t>
      </w:r>
      <w:r w:rsidRPr="007331FE">
        <w:rPr>
          <w:rFonts w:ascii="Times New Roman" w:hAnsi="Times New Roman"/>
          <w:sz w:val="24"/>
          <w:szCs w:val="24"/>
        </w:rPr>
        <w:t>Нажимая на кнопку "Записаться", я даю согласие на обработку персональных данных и соглашаюсь c условиями политик</w:t>
      </w:r>
      <w:r>
        <w:rPr>
          <w:rFonts w:ascii="Times New Roman" w:hAnsi="Times New Roman"/>
          <w:sz w:val="24"/>
          <w:szCs w:val="24"/>
        </w:rPr>
        <w:t>и</w:t>
      </w:r>
      <w:r w:rsidRPr="007331FE">
        <w:rPr>
          <w:rFonts w:ascii="Times New Roman" w:hAnsi="Times New Roman"/>
          <w:sz w:val="24"/>
          <w:szCs w:val="24"/>
        </w:rPr>
        <w:t xml:space="preserve"> защиты персональных данных</w:t>
      </w:r>
      <w:r w:rsidRPr="00632C02">
        <w:rPr>
          <w:rFonts w:ascii="Times New Roman" w:hAnsi="Times New Roman"/>
          <w:sz w:val="24"/>
          <w:szCs w:val="24"/>
        </w:rPr>
        <w:t>»</w:t>
      </w:r>
      <w:r w:rsidRPr="00763FE7">
        <w:rPr>
          <w:rFonts w:ascii="Times New Roman" w:hAnsi="Times New Roman"/>
          <w:sz w:val="24"/>
          <w:szCs w:val="24"/>
        </w:rPr>
        <w:t xml:space="preserve"> в онлайн-форме, размещаемой на сайте Оператора </w:t>
      </w:r>
      <w:hyperlink r:id="rId5" w:history="1">
        <w:r w:rsidRPr="00632C02">
          <w:rPr>
            <w:rFonts w:ascii="Times New Roman" w:hAnsi="Times New Roman"/>
            <w:sz w:val="24"/>
            <w:szCs w:val="24"/>
          </w:rPr>
          <w:t>https://vrn.kolokol.school</w:t>
        </w:r>
      </w:hyperlink>
      <w:r w:rsidRPr="00632C02">
        <w:rPr>
          <w:rFonts w:ascii="Times New Roman" w:hAnsi="Times New Roman"/>
          <w:sz w:val="24"/>
          <w:szCs w:val="24"/>
        </w:rPr>
        <w:t xml:space="preserve">, а также любого из его субдоменов </w:t>
      </w:r>
      <w:r>
        <w:rPr>
          <w:rFonts w:ascii="Times New Roman" w:hAnsi="Times New Roman"/>
          <w:sz w:val="24"/>
          <w:szCs w:val="24"/>
        </w:rPr>
        <w:t>(далее также – «Сайт») и активация такой кнопки как «Записаться</w:t>
      </w:r>
      <w:r w:rsidRPr="00763FE7">
        <w:rPr>
          <w:rFonts w:ascii="Times New Roman" w:hAnsi="Times New Roman"/>
          <w:sz w:val="24"/>
          <w:szCs w:val="24"/>
        </w:rPr>
        <w:t>»,</w:t>
      </w:r>
      <w:r>
        <w:rPr>
          <w:rFonts w:ascii="Times New Roman" w:hAnsi="Times New Roman"/>
          <w:sz w:val="24"/>
          <w:szCs w:val="24"/>
        </w:rPr>
        <w:t xml:space="preserve"> «Отправить», </w:t>
      </w:r>
      <w:r w:rsidRPr="00763FE7">
        <w:rPr>
          <w:rFonts w:ascii="Times New Roman" w:hAnsi="Times New Roman"/>
          <w:sz w:val="24"/>
          <w:szCs w:val="24"/>
        </w:rPr>
        <w:t xml:space="preserve"> «Получить консуль</w:t>
      </w:r>
      <w:r>
        <w:rPr>
          <w:rFonts w:ascii="Times New Roman" w:hAnsi="Times New Roman"/>
          <w:sz w:val="24"/>
          <w:szCs w:val="24"/>
        </w:rPr>
        <w:t xml:space="preserve">тацию» или иной, схожей </w:t>
      </w:r>
      <w:r w:rsidRPr="00763FE7">
        <w:rPr>
          <w:rFonts w:ascii="Times New Roman" w:hAnsi="Times New Roman"/>
          <w:sz w:val="24"/>
          <w:szCs w:val="24"/>
        </w:rPr>
        <w:t>по функциональному назначению.</w:t>
      </w:r>
    </w:p>
    <w:p w14:paraId="597D86CD" w14:textId="77777777" w:rsidR="00E37514" w:rsidRPr="00763FE7" w:rsidRDefault="00E37514" w:rsidP="00E37514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Персональные данные обрабатываются до достижения цели обработки либо до отзыва согласия на обработку персональных данных, в зависимости от того, какое из событий наступит раньше.</w:t>
      </w:r>
    </w:p>
    <w:p w14:paraId="3FA95DC2" w14:textId="13100969" w:rsidR="00E37514" w:rsidRPr="007331FE" w:rsidRDefault="00E37514" w:rsidP="00E37514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 xml:space="preserve">Данное согласие </w:t>
      </w:r>
      <w:r>
        <w:rPr>
          <w:rFonts w:ascii="Times New Roman" w:hAnsi="Times New Roman"/>
          <w:sz w:val="24"/>
          <w:szCs w:val="24"/>
        </w:rPr>
        <w:t xml:space="preserve">может быть отозвано Пользователем или его представителем путем направления </w:t>
      </w:r>
      <w:r w:rsidRPr="007331FE">
        <w:rPr>
          <w:rFonts w:ascii="Times New Roman" w:hAnsi="Times New Roman"/>
          <w:sz w:val="24"/>
          <w:szCs w:val="24"/>
        </w:rPr>
        <w:t xml:space="preserve">письменное заявление в свободной форме (1) по месту нахождения Оператора, либо (2) по адресу электронной почты </w:t>
      </w:r>
      <w:r w:rsidR="000200C3" w:rsidRPr="000200C3">
        <w:rPr>
          <w:rFonts w:ascii="Times New Roman" w:hAnsi="Times New Roman"/>
          <w:sz w:val="24"/>
          <w:szCs w:val="24"/>
        </w:rPr>
        <w:t>vrn.kolokol@yandex.ru</w:t>
      </w:r>
      <w:bookmarkStart w:id="0" w:name="_GoBack"/>
      <w:bookmarkEnd w:id="0"/>
      <w:r w:rsidRPr="007331FE">
        <w:rPr>
          <w:rFonts w:ascii="Times New Roman" w:hAnsi="Times New Roman"/>
          <w:sz w:val="24"/>
          <w:szCs w:val="24"/>
        </w:rPr>
        <w:t>. В заявлении обязательно указываются сведения, подтверждающие участие заявителя в отношениях с Оператором (например, номер и дата заключения договора, условное обозначение и (или) иные сведения), либо сведения, иным образом подтверждающие факт обработки его персональных данных Оператором.</w:t>
      </w:r>
    </w:p>
    <w:p w14:paraId="5F7EBBE8" w14:textId="77777777" w:rsidR="00E37514" w:rsidRPr="00763FE7" w:rsidRDefault="00E37514" w:rsidP="00E37514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отзыва Пользователем данных или его представителем согласия на обработку персональных данных, Оператор вправе продолжить обработку персональных данных без согласий субъекта при наличии оснований, указанных в пунктах 2-11 части 1 статьи 6 Федерального закона </w:t>
      </w:r>
      <w:r w:rsidRPr="0013149D">
        <w:rPr>
          <w:rFonts w:ascii="Times New Roman" w:hAnsi="Times New Roman"/>
          <w:sz w:val="24"/>
          <w:szCs w:val="24"/>
        </w:rPr>
        <w:t>от 27.07.2006 № 152-ФЗ «О персональных данных»</w:t>
      </w:r>
      <w:r>
        <w:rPr>
          <w:rFonts w:ascii="Times New Roman" w:hAnsi="Times New Roman"/>
          <w:sz w:val="24"/>
          <w:szCs w:val="24"/>
        </w:rPr>
        <w:t>.</w:t>
      </w:r>
    </w:p>
    <w:p w14:paraId="1BB62C27" w14:textId="77777777" w:rsidR="00021A00" w:rsidRPr="00E37514" w:rsidRDefault="00021A00" w:rsidP="00E37514"/>
    <w:sectPr w:rsidR="00021A00" w:rsidRPr="00E37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34B18"/>
    <w:multiLevelType w:val="hybridMultilevel"/>
    <w:tmpl w:val="598E3592"/>
    <w:lvl w:ilvl="0" w:tplc="8DEC069E">
      <w:start w:val="1"/>
      <w:numFmt w:val="bullet"/>
      <w:lvlText w:val="–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54D"/>
    <w:rsid w:val="000200C3"/>
    <w:rsid w:val="00021A00"/>
    <w:rsid w:val="00B36AA5"/>
    <w:rsid w:val="00CB654D"/>
    <w:rsid w:val="00CD1D2D"/>
    <w:rsid w:val="00E3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E1A7D"/>
  <w15:chartTrackingRefBased/>
  <w15:docId w15:val="{F363598D-90CE-4AFD-B7FB-A37FCEC86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D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D1D2D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CD1D2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D1D2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D1D2D"/>
    <w:rPr>
      <w:rFonts w:ascii="Calibri" w:eastAsia="Calibri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D1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D1D2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rn.kolokol.schoo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Стёпина</dc:creator>
  <cp:keywords/>
  <dc:description/>
  <cp:lastModifiedBy>Арина Стёпина</cp:lastModifiedBy>
  <cp:revision>3</cp:revision>
  <dcterms:created xsi:type="dcterms:W3CDTF">2025-06-04T14:11:00Z</dcterms:created>
  <dcterms:modified xsi:type="dcterms:W3CDTF">2025-06-05T14:51:00Z</dcterms:modified>
</cp:coreProperties>
</file>